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3D08D" w14:textId="77777777" w:rsidR="00855C62" w:rsidRPr="009C16C6" w:rsidRDefault="00855C62" w:rsidP="00855C62">
      <w:pPr>
        <w:jc w:val="center"/>
        <w:rPr>
          <w:b/>
        </w:rPr>
      </w:pPr>
      <w:r w:rsidRPr="009C16C6">
        <w:rPr>
          <w:b/>
        </w:rPr>
        <w:t xml:space="preserve">FRIENDS OF THE BUDA </w:t>
      </w:r>
      <w:r w:rsidRPr="00005082">
        <w:rPr>
          <w:b/>
        </w:rPr>
        <w:t>PUBLIC</w:t>
      </w:r>
      <w:r w:rsidRPr="009C16C6">
        <w:rPr>
          <w:b/>
        </w:rPr>
        <w:t xml:space="preserve"> LIBRARY</w:t>
      </w:r>
    </w:p>
    <w:p w14:paraId="44048478" w14:textId="77777777" w:rsidR="00E504AC" w:rsidRDefault="00E504AC" w:rsidP="00855C62">
      <w:pPr>
        <w:jc w:val="center"/>
      </w:pPr>
    </w:p>
    <w:p w14:paraId="7C5AC1DD" w14:textId="77777777" w:rsidR="00855C62" w:rsidRDefault="00855C62" w:rsidP="00855C62">
      <w:pPr>
        <w:jc w:val="center"/>
      </w:pPr>
      <w:r>
        <w:t>Minutes of Meeting—</w:t>
      </w:r>
      <w:r w:rsidR="006C7455">
        <w:t>Wednesday, April 7, 2021</w:t>
      </w:r>
      <w:r w:rsidR="00707C6D">
        <w:t xml:space="preserve"> </w:t>
      </w:r>
    </w:p>
    <w:p w14:paraId="40CC260F" w14:textId="77777777" w:rsidR="00855C62" w:rsidRDefault="00855C62" w:rsidP="00855C62">
      <w:pPr>
        <w:jc w:val="center"/>
      </w:pPr>
    </w:p>
    <w:p w14:paraId="72DCE124" w14:textId="77777777" w:rsidR="006957FA" w:rsidRDefault="00855C62" w:rsidP="00855C62">
      <w:r>
        <w:t>Board Members Pre</w:t>
      </w:r>
      <w:r w:rsidR="009804F2">
        <w:t xml:space="preserve">sent: </w:t>
      </w:r>
      <w:r w:rsidR="006C2157">
        <w:t xml:space="preserve"> </w:t>
      </w:r>
      <w:r w:rsidR="00601555">
        <w:t>Joan Givens</w:t>
      </w:r>
      <w:r w:rsidR="006C7455">
        <w:t xml:space="preserve">, Cristin Cooke, Zack </w:t>
      </w:r>
      <w:proofErr w:type="spellStart"/>
      <w:r w:rsidR="006C7455">
        <w:t>Teegardin</w:t>
      </w:r>
      <w:proofErr w:type="spellEnd"/>
      <w:r w:rsidR="006C7455">
        <w:t xml:space="preserve">, Stephanie </w:t>
      </w:r>
      <w:proofErr w:type="spellStart"/>
      <w:r w:rsidR="006C7455">
        <w:t>Pecuch</w:t>
      </w:r>
      <w:proofErr w:type="spellEnd"/>
    </w:p>
    <w:p w14:paraId="1EB61E29" w14:textId="77777777" w:rsidR="00707C6D" w:rsidRDefault="006957FA" w:rsidP="00855C62">
      <w:r>
        <w:t>Boar</w:t>
      </w:r>
      <w:r w:rsidR="0001623B">
        <w:t>d Members Absent: Carla Woodworth</w:t>
      </w:r>
      <w:r>
        <w:t xml:space="preserve"> </w:t>
      </w:r>
    </w:p>
    <w:p w14:paraId="4BAFDCF1" w14:textId="77777777" w:rsidR="00CB5839" w:rsidRDefault="00CB615E" w:rsidP="00855C62">
      <w:r>
        <w:t>Others Present:</w:t>
      </w:r>
      <w:r w:rsidR="00043D5A">
        <w:t xml:space="preserve"> </w:t>
      </w:r>
      <w:r w:rsidR="006C7455">
        <w:t>Blanca Houston</w:t>
      </w:r>
    </w:p>
    <w:p w14:paraId="34BBDF6B" w14:textId="77777777" w:rsidR="00F629DC" w:rsidRDefault="00F629DC" w:rsidP="00855C62"/>
    <w:p w14:paraId="2676EBDB" w14:textId="77777777" w:rsidR="00CB5839" w:rsidRDefault="00CB5839" w:rsidP="00855C62">
      <w:r w:rsidRPr="00CB5839">
        <w:rPr>
          <w:u w:val="single"/>
        </w:rPr>
        <w:t>CALL TO ORDER</w:t>
      </w:r>
    </w:p>
    <w:p w14:paraId="3B42FE2F" w14:textId="77777777" w:rsidR="00CB5839" w:rsidRDefault="006C7455" w:rsidP="00855C62">
      <w:r>
        <w:t>Meeting called to order at 7:02</w:t>
      </w:r>
      <w:r w:rsidR="0001623B">
        <w:t xml:space="preserve"> p.m. by Joan Givens</w:t>
      </w:r>
      <w:r w:rsidR="00005082">
        <w:t xml:space="preserve">, </w:t>
      </w:r>
      <w:r w:rsidR="0027091A">
        <w:t xml:space="preserve">President. </w:t>
      </w:r>
      <w:r w:rsidR="0001623B">
        <w:t>Meeting was conducted via online Zoom.</w:t>
      </w:r>
    </w:p>
    <w:p w14:paraId="141E31CF" w14:textId="77777777" w:rsidR="00B502B6" w:rsidRDefault="00B502B6" w:rsidP="00855C62"/>
    <w:p w14:paraId="656998C8" w14:textId="77777777" w:rsidR="00E52B6C" w:rsidRPr="00086698" w:rsidRDefault="00CB5839" w:rsidP="00086698">
      <w:pPr>
        <w:rPr>
          <w:rFonts w:cstheme="minorHAnsi"/>
          <w:u w:val="single"/>
        </w:rPr>
      </w:pPr>
      <w:r w:rsidRPr="00CB5839">
        <w:rPr>
          <w:rFonts w:cstheme="minorHAnsi"/>
          <w:u w:val="single"/>
        </w:rPr>
        <w:t>ACTION ITEMS</w:t>
      </w:r>
    </w:p>
    <w:p w14:paraId="1F170E8B" w14:textId="77777777" w:rsidR="00CB5839" w:rsidRPr="006957FA" w:rsidRDefault="00CB5839" w:rsidP="00707C6D">
      <w:pPr>
        <w:pStyle w:val="ListParagraph"/>
        <w:numPr>
          <w:ilvl w:val="0"/>
          <w:numId w:val="6"/>
        </w:numPr>
        <w:rPr>
          <w:rFonts w:asciiTheme="minorHAnsi" w:hAnsiTheme="minorHAnsi" w:cstheme="minorHAnsi"/>
          <w:b/>
          <w:sz w:val="22"/>
          <w:szCs w:val="22"/>
        </w:rPr>
      </w:pPr>
      <w:r w:rsidRPr="00F74D78">
        <w:rPr>
          <w:rFonts w:asciiTheme="minorHAnsi" w:hAnsiTheme="minorHAnsi" w:cstheme="minorHAnsi"/>
          <w:b/>
          <w:sz w:val="22"/>
          <w:szCs w:val="22"/>
        </w:rPr>
        <w:t xml:space="preserve">Board minutes: </w:t>
      </w:r>
      <w:r w:rsidRPr="00F74D78">
        <w:rPr>
          <w:rFonts w:asciiTheme="minorHAnsi" w:hAnsiTheme="minorHAnsi" w:cstheme="minorHAnsi"/>
          <w:sz w:val="22"/>
          <w:szCs w:val="22"/>
        </w:rPr>
        <w:t>Motions mad</w:t>
      </w:r>
      <w:r w:rsidR="00100A13" w:rsidRPr="00F74D78">
        <w:rPr>
          <w:rFonts w:asciiTheme="minorHAnsi" w:hAnsiTheme="minorHAnsi" w:cstheme="minorHAnsi"/>
          <w:sz w:val="22"/>
          <w:szCs w:val="22"/>
        </w:rPr>
        <w:t>e</w:t>
      </w:r>
      <w:r w:rsidRPr="00F74D78">
        <w:rPr>
          <w:rFonts w:asciiTheme="minorHAnsi" w:hAnsiTheme="minorHAnsi" w:cstheme="minorHAnsi"/>
          <w:sz w:val="22"/>
          <w:szCs w:val="22"/>
        </w:rPr>
        <w:t xml:space="preserve"> and carried </w:t>
      </w:r>
      <w:r w:rsidR="00382DF7">
        <w:rPr>
          <w:rFonts w:asciiTheme="minorHAnsi" w:hAnsiTheme="minorHAnsi" w:cstheme="minorHAnsi"/>
          <w:sz w:val="22"/>
          <w:szCs w:val="22"/>
        </w:rPr>
        <w:t>to</w:t>
      </w:r>
      <w:r w:rsidR="0001623B">
        <w:rPr>
          <w:rFonts w:asciiTheme="minorHAnsi" w:hAnsiTheme="minorHAnsi" w:cstheme="minorHAnsi"/>
          <w:sz w:val="22"/>
          <w:szCs w:val="22"/>
        </w:rPr>
        <w:t xml:space="preserve"> </w:t>
      </w:r>
      <w:r w:rsidR="006C7455">
        <w:rPr>
          <w:rFonts w:asciiTheme="minorHAnsi" w:hAnsiTheme="minorHAnsi" w:cstheme="minorHAnsi"/>
          <w:sz w:val="22"/>
          <w:szCs w:val="22"/>
        </w:rPr>
        <w:t>accept minutes for March 3, 2021</w:t>
      </w:r>
      <w:r w:rsidR="001063DF" w:rsidRPr="00F74D78">
        <w:rPr>
          <w:rFonts w:asciiTheme="minorHAnsi" w:hAnsiTheme="minorHAnsi" w:cstheme="minorHAnsi"/>
          <w:sz w:val="22"/>
          <w:szCs w:val="22"/>
        </w:rPr>
        <w:t>,</w:t>
      </w:r>
      <w:r w:rsidRPr="00F74D78">
        <w:rPr>
          <w:rFonts w:asciiTheme="minorHAnsi" w:hAnsiTheme="minorHAnsi" w:cstheme="minorHAnsi"/>
          <w:sz w:val="22"/>
          <w:szCs w:val="22"/>
        </w:rPr>
        <w:t xml:space="preserve"> board meeting. </w:t>
      </w:r>
    </w:p>
    <w:p w14:paraId="5295B4D3" w14:textId="77777777" w:rsidR="005615FF" w:rsidRPr="0001623B" w:rsidRDefault="00100A13" w:rsidP="0001623B">
      <w:pPr>
        <w:pStyle w:val="ListParagraph"/>
        <w:numPr>
          <w:ilvl w:val="0"/>
          <w:numId w:val="6"/>
        </w:numPr>
        <w:rPr>
          <w:rFonts w:cstheme="minorHAnsi"/>
          <w:sz w:val="22"/>
          <w:szCs w:val="22"/>
        </w:rPr>
      </w:pPr>
      <w:r w:rsidRPr="00F74D78">
        <w:rPr>
          <w:rFonts w:asciiTheme="minorHAnsi" w:hAnsiTheme="minorHAnsi" w:cstheme="minorHAnsi"/>
          <w:b/>
          <w:sz w:val="22"/>
          <w:szCs w:val="22"/>
        </w:rPr>
        <w:t>Treasurer’s report</w:t>
      </w:r>
      <w:r w:rsidR="00086698" w:rsidRPr="00F74D78">
        <w:rPr>
          <w:rFonts w:asciiTheme="minorHAnsi" w:hAnsiTheme="minorHAnsi" w:cstheme="minorHAnsi"/>
          <w:b/>
          <w:sz w:val="22"/>
          <w:szCs w:val="22"/>
        </w:rPr>
        <w:t xml:space="preserve">: </w:t>
      </w:r>
      <w:r w:rsidR="00A877E5">
        <w:rPr>
          <w:rFonts w:asciiTheme="minorHAnsi" w:hAnsiTheme="minorHAnsi" w:cstheme="minorHAnsi"/>
          <w:sz w:val="22"/>
          <w:szCs w:val="22"/>
        </w:rPr>
        <w:t>Zack</w:t>
      </w:r>
      <w:r w:rsidR="006957FA">
        <w:rPr>
          <w:rFonts w:asciiTheme="minorHAnsi" w:hAnsiTheme="minorHAnsi" w:cstheme="minorHAnsi"/>
          <w:sz w:val="22"/>
          <w:szCs w:val="22"/>
        </w:rPr>
        <w:t xml:space="preserve"> </w:t>
      </w:r>
      <w:proofErr w:type="spellStart"/>
      <w:r w:rsidR="006957FA">
        <w:rPr>
          <w:rFonts w:asciiTheme="minorHAnsi" w:hAnsiTheme="minorHAnsi" w:cstheme="minorHAnsi"/>
          <w:sz w:val="22"/>
          <w:szCs w:val="22"/>
        </w:rPr>
        <w:t>Teegardin</w:t>
      </w:r>
      <w:proofErr w:type="spellEnd"/>
      <w:r w:rsidR="006957FA">
        <w:rPr>
          <w:rFonts w:asciiTheme="minorHAnsi" w:hAnsiTheme="minorHAnsi" w:cstheme="minorHAnsi"/>
          <w:sz w:val="22"/>
          <w:szCs w:val="22"/>
        </w:rPr>
        <w:t xml:space="preserve"> </w:t>
      </w:r>
      <w:r w:rsidR="00351D79" w:rsidRPr="00351D79">
        <w:rPr>
          <w:rFonts w:asciiTheme="minorHAnsi" w:hAnsiTheme="minorHAnsi" w:cstheme="minorHAnsi"/>
          <w:sz w:val="22"/>
          <w:szCs w:val="22"/>
        </w:rPr>
        <w:t>provided</w:t>
      </w:r>
      <w:r w:rsidR="00351D79">
        <w:rPr>
          <w:rFonts w:asciiTheme="minorHAnsi" w:hAnsiTheme="minorHAnsi" w:cstheme="minorHAnsi"/>
          <w:b/>
          <w:sz w:val="22"/>
          <w:szCs w:val="22"/>
        </w:rPr>
        <w:t xml:space="preserve"> </w:t>
      </w:r>
      <w:r w:rsidR="0001623B">
        <w:rPr>
          <w:rFonts w:asciiTheme="minorHAnsi" w:hAnsiTheme="minorHAnsi" w:cstheme="minorHAnsi"/>
          <w:sz w:val="22"/>
          <w:szCs w:val="22"/>
        </w:rPr>
        <w:t xml:space="preserve">emailed and oral </w:t>
      </w:r>
      <w:r w:rsidR="009B2ADA">
        <w:rPr>
          <w:rFonts w:asciiTheme="minorHAnsi" w:hAnsiTheme="minorHAnsi" w:cstheme="minorHAnsi"/>
          <w:sz w:val="22"/>
          <w:szCs w:val="22"/>
        </w:rPr>
        <w:t>report</w:t>
      </w:r>
      <w:r w:rsidR="006C7455">
        <w:rPr>
          <w:rFonts w:asciiTheme="minorHAnsi" w:hAnsiTheme="minorHAnsi" w:cstheme="minorHAnsi"/>
          <w:sz w:val="22"/>
          <w:szCs w:val="22"/>
        </w:rPr>
        <w:t>s through March 31, 2021</w:t>
      </w:r>
      <w:r w:rsidR="009B2ADA">
        <w:rPr>
          <w:rFonts w:asciiTheme="minorHAnsi" w:hAnsiTheme="minorHAnsi" w:cstheme="minorHAnsi"/>
          <w:sz w:val="22"/>
          <w:szCs w:val="22"/>
        </w:rPr>
        <w:t xml:space="preserve">. </w:t>
      </w:r>
      <w:r w:rsidR="0001623B">
        <w:rPr>
          <w:rFonts w:asciiTheme="minorHAnsi" w:hAnsiTheme="minorHAnsi" w:cstheme="minorHAnsi"/>
          <w:sz w:val="22"/>
          <w:szCs w:val="22"/>
        </w:rPr>
        <w:t xml:space="preserve"> </w:t>
      </w:r>
      <w:r w:rsidR="00FA1002">
        <w:rPr>
          <w:rFonts w:asciiTheme="minorHAnsi" w:hAnsiTheme="minorHAnsi" w:cstheme="minorHAnsi"/>
          <w:sz w:val="22"/>
          <w:szCs w:val="22"/>
        </w:rPr>
        <w:t xml:space="preserve">Motions made and carried to accept the </w:t>
      </w:r>
      <w:r w:rsidR="00463A3A">
        <w:rPr>
          <w:rFonts w:asciiTheme="minorHAnsi" w:hAnsiTheme="minorHAnsi" w:cstheme="minorHAnsi"/>
          <w:sz w:val="22"/>
          <w:szCs w:val="22"/>
        </w:rPr>
        <w:t>Treasurer’s report</w:t>
      </w:r>
      <w:r w:rsidR="00FA1002">
        <w:rPr>
          <w:rFonts w:asciiTheme="minorHAnsi" w:hAnsiTheme="minorHAnsi" w:cstheme="minorHAnsi"/>
          <w:sz w:val="22"/>
          <w:szCs w:val="22"/>
        </w:rPr>
        <w:t>. It</w:t>
      </w:r>
      <w:r w:rsidR="00463A3A">
        <w:rPr>
          <w:rFonts w:asciiTheme="minorHAnsi" w:hAnsiTheme="minorHAnsi" w:cstheme="minorHAnsi"/>
          <w:sz w:val="22"/>
          <w:szCs w:val="22"/>
        </w:rPr>
        <w:t xml:space="preserve"> </w:t>
      </w:r>
      <w:r w:rsidR="0001623B">
        <w:rPr>
          <w:rFonts w:asciiTheme="minorHAnsi" w:hAnsiTheme="minorHAnsi" w:cstheme="minorHAnsi"/>
          <w:sz w:val="22"/>
          <w:szCs w:val="22"/>
        </w:rPr>
        <w:t>is attached to meeting minutes.</w:t>
      </w:r>
    </w:p>
    <w:p w14:paraId="5446E3AF" w14:textId="77777777" w:rsidR="005615FF" w:rsidRPr="005615FF" w:rsidRDefault="005615FF" w:rsidP="005615FF">
      <w:pPr>
        <w:pStyle w:val="ListParagraph"/>
        <w:rPr>
          <w:rFonts w:cstheme="minorHAnsi"/>
        </w:rPr>
      </w:pPr>
    </w:p>
    <w:p w14:paraId="3E999308" w14:textId="77777777" w:rsidR="00707C6D" w:rsidRDefault="00855C62" w:rsidP="00086698">
      <w:pPr>
        <w:rPr>
          <w:u w:val="single"/>
        </w:rPr>
      </w:pPr>
      <w:r>
        <w:rPr>
          <w:u w:val="single"/>
        </w:rPr>
        <w:t>LIBRARIAN’S REPORT</w:t>
      </w:r>
    </w:p>
    <w:p w14:paraId="24AA674F" w14:textId="77777777" w:rsidR="00FC0098" w:rsidRDefault="00B7004C" w:rsidP="0001623B">
      <w:r>
        <w:t xml:space="preserve">Melinda </w:t>
      </w:r>
      <w:r w:rsidR="006C7455">
        <w:t>Hodges provided a written report:</w:t>
      </w:r>
    </w:p>
    <w:p w14:paraId="384A0D87" w14:textId="77777777" w:rsidR="00E504AC" w:rsidRDefault="00E504AC" w:rsidP="00E504AC">
      <w:pPr>
        <w:rPr>
          <w:rFonts w:ascii="Arial" w:hAnsi="Arial" w:cs="Arial"/>
          <w:color w:val="000000" w:themeColor="text1"/>
        </w:rPr>
      </w:pPr>
      <w:r>
        <w:rPr>
          <w:rFonts w:ascii="Arial" w:hAnsi="Arial" w:cs="Arial"/>
          <w:color w:val="000000" w:themeColor="text1"/>
        </w:rPr>
        <w:t>Upcoming events:</w:t>
      </w:r>
    </w:p>
    <w:p w14:paraId="0BF5C6FE" w14:textId="77777777" w:rsidR="00E504AC" w:rsidRDefault="00E504AC" w:rsidP="00E504AC">
      <w:pPr>
        <w:rPr>
          <w:rFonts w:ascii="Arial" w:hAnsi="Arial" w:cs="Arial"/>
          <w:color w:val="000000" w:themeColor="text1"/>
        </w:rPr>
      </w:pPr>
      <w:r>
        <w:rPr>
          <w:rFonts w:ascii="Arial" w:hAnsi="Arial" w:cs="Arial"/>
          <w:color w:val="000000" w:themeColor="text1"/>
        </w:rPr>
        <w:t>Register for all programs through the library’s website calendar. We will send out a Zoom link the day of the program for all registered participants.</w:t>
      </w:r>
    </w:p>
    <w:p w14:paraId="6EDFB4AB" w14:textId="77777777" w:rsidR="00E504AC" w:rsidRDefault="00E504AC" w:rsidP="00E504AC">
      <w:pPr>
        <w:rPr>
          <w:rFonts w:ascii="Arial" w:hAnsi="Arial" w:cs="Arial"/>
          <w:color w:val="000000" w:themeColor="text1"/>
        </w:rPr>
      </w:pPr>
    </w:p>
    <w:p w14:paraId="1722FF62" w14:textId="77777777" w:rsidR="00E504AC" w:rsidRDefault="00E504AC" w:rsidP="00E504AC">
      <w:pPr>
        <w:rPr>
          <w:rFonts w:ascii="Arial" w:hAnsi="Arial" w:cs="Arial"/>
          <w:color w:val="000000" w:themeColor="text1"/>
        </w:rPr>
      </w:pPr>
      <w:r>
        <w:rPr>
          <w:rFonts w:ascii="Arial" w:hAnsi="Arial" w:cs="Arial"/>
          <w:color w:val="000000" w:themeColor="text1"/>
        </w:rPr>
        <w:t>Financial Planning and Investing, presented by Financial Advisor Terry Lee: Wednesday, April 7</w:t>
      </w:r>
      <w:r>
        <w:rPr>
          <w:rFonts w:ascii="Arial" w:hAnsi="Arial" w:cs="Arial"/>
          <w:color w:val="000000" w:themeColor="text1"/>
          <w:vertAlign w:val="superscript"/>
        </w:rPr>
        <w:t>th</w:t>
      </w:r>
      <w:r>
        <w:rPr>
          <w:rFonts w:ascii="Arial" w:hAnsi="Arial" w:cs="Arial"/>
          <w:color w:val="000000" w:themeColor="text1"/>
        </w:rPr>
        <w:t xml:space="preserve"> at 6:30 pm</w:t>
      </w:r>
    </w:p>
    <w:p w14:paraId="34ABFE70" w14:textId="77777777" w:rsidR="00E504AC" w:rsidRDefault="00E504AC" w:rsidP="00E504AC">
      <w:pPr>
        <w:rPr>
          <w:rFonts w:ascii="Arial" w:hAnsi="Arial" w:cs="Arial"/>
          <w:color w:val="000000" w:themeColor="text1"/>
        </w:rPr>
      </w:pPr>
    </w:p>
    <w:p w14:paraId="454CCC21" w14:textId="77777777" w:rsidR="00E504AC" w:rsidRDefault="00E504AC" w:rsidP="00E504AC">
      <w:pPr>
        <w:rPr>
          <w:rFonts w:ascii="Arial" w:hAnsi="Arial" w:cs="Arial"/>
          <w:color w:val="000000" w:themeColor="text1"/>
        </w:rPr>
      </w:pPr>
      <w:r>
        <w:rPr>
          <w:rFonts w:ascii="Arial" w:hAnsi="Arial" w:cs="Arial"/>
          <w:color w:val="000000" w:themeColor="text1"/>
        </w:rPr>
        <w:t>A Conversation About Autism Acceptance, presented by Certified Autism Specialist/Speech-Language Pathologist Amy Grant and speech-language pathologist Casey Bryn McCarthy: Tuesday, April 13</w:t>
      </w:r>
      <w:r>
        <w:rPr>
          <w:rFonts w:ascii="Arial" w:hAnsi="Arial" w:cs="Arial"/>
          <w:color w:val="000000" w:themeColor="text1"/>
          <w:vertAlign w:val="superscript"/>
        </w:rPr>
        <w:t>th</w:t>
      </w:r>
      <w:r>
        <w:rPr>
          <w:rFonts w:ascii="Arial" w:hAnsi="Arial" w:cs="Arial"/>
          <w:color w:val="000000" w:themeColor="text1"/>
        </w:rPr>
        <w:t xml:space="preserve"> at 6:30 pm.</w:t>
      </w:r>
    </w:p>
    <w:p w14:paraId="2E3FE5BB" w14:textId="77777777" w:rsidR="00E504AC" w:rsidRDefault="00E504AC" w:rsidP="00E504AC">
      <w:pPr>
        <w:rPr>
          <w:rFonts w:ascii="Arial" w:hAnsi="Arial" w:cs="Arial"/>
          <w:color w:val="000000" w:themeColor="text1"/>
        </w:rPr>
      </w:pPr>
    </w:p>
    <w:p w14:paraId="645D054F" w14:textId="77777777" w:rsidR="00E504AC" w:rsidRDefault="00E504AC" w:rsidP="00E504AC">
      <w:pPr>
        <w:rPr>
          <w:rFonts w:ascii="Arial" w:hAnsi="Arial" w:cs="Arial"/>
          <w:color w:val="000000" w:themeColor="text1"/>
        </w:rPr>
      </w:pPr>
      <w:r>
        <w:rPr>
          <w:rFonts w:ascii="Arial" w:hAnsi="Arial" w:cs="Arial"/>
          <w:color w:val="000000" w:themeColor="text1"/>
        </w:rPr>
        <w:t>Book Club: Wednesday, April 14</w:t>
      </w:r>
      <w:r>
        <w:rPr>
          <w:rFonts w:ascii="Arial" w:hAnsi="Arial" w:cs="Arial"/>
          <w:color w:val="000000" w:themeColor="text1"/>
          <w:vertAlign w:val="superscript"/>
        </w:rPr>
        <w:t>th</w:t>
      </w:r>
      <w:r>
        <w:rPr>
          <w:rFonts w:ascii="Arial" w:hAnsi="Arial" w:cs="Arial"/>
          <w:color w:val="000000" w:themeColor="text1"/>
        </w:rPr>
        <w:t xml:space="preserve"> at 4:00 pm. The group will be discussing </w:t>
      </w:r>
      <w:r>
        <w:rPr>
          <w:rFonts w:ascii="Arial" w:hAnsi="Arial" w:cs="Arial"/>
          <w:color w:val="000000" w:themeColor="text1"/>
          <w:u w:val="single"/>
        </w:rPr>
        <w:t>The Splendid at the Vile</w:t>
      </w:r>
      <w:r>
        <w:rPr>
          <w:rFonts w:ascii="Arial" w:hAnsi="Arial" w:cs="Arial"/>
          <w:color w:val="000000" w:themeColor="text1"/>
        </w:rPr>
        <w:t>, through chapter 51 by Erik Larson.</w:t>
      </w:r>
    </w:p>
    <w:p w14:paraId="5FA18163" w14:textId="77777777" w:rsidR="00E504AC" w:rsidRDefault="00E504AC" w:rsidP="00E504AC">
      <w:pPr>
        <w:rPr>
          <w:rFonts w:ascii="Arial" w:hAnsi="Arial" w:cs="Arial"/>
          <w:color w:val="000000" w:themeColor="text1"/>
        </w:rPr>
      </w:pPr>
    </w:p>
    <w:p w14:paraId="51ED9D10" w14:textId="77777777" w:rsidR="00E504AC" w:rsidRDefault="00E504AC" w:rsidP="00E504AC">
      <w:pPr>
        <w:rPr>
          <w:rFonts w:ascii="Arial" w:hAnsi="Arial" w:cs="Arial"/>
          <w:color w:val="000000" w:themeColor="text1"/>
        </w:rPr>
      </w:pPr>
      <w:r>
        <w:rPr>
          <w:rFonts w:ascii="Arial" w:hAnsi="Arial" w:cs="Arial"/>
          <w:color w:val="000000" w:themeColor="text1"/>
        </w:rPr>
        <w:t>Hays County Master Gardeners Class – Nurturing the Monarch: Saturday, April 17</w:t>
      </w:r>
      <w:r>
        <w:rPr>
          <w:rFonts w:ascii="Arial" w:hAnsi="Arial" w:cs="Arial"/>
          <w:color w:val="000000" w:themeColor="text1"/>
          <w:vertAlign w:val="superscript"/>
        </w:rPr>
        <w:t>th</w:t>
      </w:r>
      <w:r>
        <w:rPr>
          <w:rFonts w:ascii="Arial" w:hAnsi="Arial" w:cs="Arial"/>
          <w:color w:val="000000" w:themeColor="text1"/>
        </w:rPr>
        <w:t xml:space="preserve"> at 10:30 am.</w:t>
      </w:r>
    </w:p>
    <w:p w14:paraId="23AF5072" w14:textId="77777777" w:rsidR="00E504AC" w:rsidRDefault="00E504AC" w:rsidP="00E504AC">
      <w:pPr>
        <w:rPr>
          <w:rFonts w:ascii="Arial" w:hAnsi="Arial" w:cs="Arial"/>
          <w:color w:val="000000" w:themeColor="text1"/>
        </w:rPr>
      </w:pPr>
    </w:p>
    <w:p w14:paraId="17ADF2E5" w14:textId="77777777" w:rsidR="00E504AC" w:rsidRDefault="00E504AC" w:rsidP="00E504AC">
      <w:pPr>
        <w:rPr>
          <w:rFonts w:ascii="Arial" w:hAnsi="Arial" w:cs="Arial"/>
          <w:color w:val="000000" w:themeColor="text1"/>
        </w:rPr>
      </w:pPr>
      <w:r>
        <w:rPr>
          <w:rFonts w:ascii="Arial" w:hAnsi="Arial" w:cs="Arial"/>
          <w:color w:val="000000" w:themeColor="text1"/>
        </w:rPr>
        <w:t>IMAC Adult Art Class: Wednesday, April 21</w:t>
      </w:r>
      <w:r>
        <w:rPr>
          <w:rFonts w:ascii="Arial" w:hAnsi="Arial" w:cs="Arial"/>
          <w:color w:val="000000" w:themeColor="text1"/>
          <w:vertAlign w:val="superscript"/>
        </w:rPr>
        <w:t>st</w:t>
      </w:r>
      <w:r>
        <w:rPr>
          <w:rFonts w:ascii="Arial" w:hAnsi="Arial" w:cs="Arial"/>
          <w:color w:val="000000" w:themeColor="text1"/>
        </w:rPr>
        <w:t xml:space="preserve"> at 6:00 pm. Abstract Art with Palette Knives.</w:t>
      </w:r>
    </w:p>
    <w:p w14:paraId="074BE7A1" w14:textId="77777777" w:rsidR="00E504AC" w:rsidRDefault="00E504AC" w:rsidP="00E504AC">
      <w:pPr>
        <w:rPr>
          <w:rFonts w:ascii="Arial" w:hAnsi="Arial" w:cs="Arial"/>
          <w:color w:val="000000" w:themeColor="text1"/>
        </w:rPr>
      </w:pPr>
    </w:p>
    <w:p w14:paraId="0601B3F4" w14:textId="77777777" w:rsidR="00E504AC" w:rsidRDefault="00E504AC" w:rsidP="00E504AC">
      <w:pPr>
        <w:rPr>
          <w:rFonts w:ascii="Arial" w:hAnsi="Arial" w:cs="Arial"/>
          <w:color w:val="000000" w:themeColor="text1"/>
        </w:rPr>
      </w:pPr>
      <w:r>
        <w:rPr>
          <w:rFonts w:ascii="Arial" w:hAnsi="Arial" w:cs="Arial"/>
          <w:color w:val="000000" w:themeColor="text1"/>
        </w:rPr>
        <w:t>What Child Psychologists Wish We Knew, presented by Dr. Andrea Dennison, Assistant Professor of School Psychology: Tuesday, April 27</w:t>
      </w:r>
      <w:r>
        <w:rPr>
          <w:rFonts w:ascii="Arial" w:hAnsi="Arial" w:cs="Arial"/>
          <w:color w:val="000000" w:themeColor="text1"/>
          <w:vertAlign w:val="superscript"/>
        </w:rPr>
        <w:t>th</w:t>
      </w:r>
      <w:r>
        <w:rPr>
          <w:rFonts w:ascii="Arial" w:hAnsi="Arial" w:cs="Arial"/>
          <w:color w:val="000000" w:themeColor="text1"/>
        </w:rPr>
        <w:t xml:space="preserve"> at 6:30 pm. (tentative)</w:t>
      </w:r>
    </w:p>
    <w:p w14:paraId="0A614E6B" w14:textId="77777777" w:rsidR="00E504AC" w:rsidRDefault="00E504AC" w:rsidP="00E504AC">
      <w:pPr>
        <w:rPr>
          <w:rFonts w:ascii="Arial" w:hAnsi="Arial" w:cs="Arial"/>
          <w:color w:val="000000" w:themeColor="text1"/>
        </w:rPr>
      </w:pPr>
    </w:p>
    <w:p w14:paraId="520A09E1" w14:textId="77777777" w:rsidR="00E504AC" w:rsidRDefault="00E504AC" w:rsidP="00E504AC">
      <w:pPr>
        <w:rPr>
          <w:rFonts w:ascii="Arial" w:hAnsi="Arial" w:cs="Arial"/>
          <w:color w:val="000000" w:themeColor="text1"/>
        </w:rPr>
      </w:pPr>
      <w:r>
        <w:rPr>
          <w:rFonts w:ascii="Arial" w:hAnsi="Arial" w:cs="Arial"/>
          <w:color w:val="000000" w:themeColor="text1"/>
        </w:rPr>
        <w:t>Bilingual Concert with Ricardo Parra: Thursday, April 29</w:t>
      </w:r>
      <w:r>
        <w:rPr>
          <w:rFonts w:ascii="Arial" w:hAnsi="Arial" w:cs="Arial"/>
          <w:color w:val="000000" w:themeColor="text1"/>
          <w:vertAlign w:val="superscript"/>
        </w:rPr>
        <w:t>th</w:t>
      </w:r>
      <w:r>
        <w:rPr>
          <w:rFonts w:ascii="Arial" w:hAnsi="Arial" w:cs="Arial"/>
          <w:color w:val="000000" w:themeColor="text1"/>
        </w:rPr>
        <w:t xml:space="preserve"> at 7:00.</w:t>
      </w:r>
    </w:p>
    <w:p w14:paraId="6629E09E" w14:textId="77777777" w:rsidR="00E504AC" w:rsidRDefault="00E504AC" w:rsidP="00E504AC">
      <w:pPr>
        <w:rPr>
          <w:rFonts w:ascii="Arial" w:hAnsi="Arial" w:cs="Arial"/>
          <w:color w:val="000000" w:themeColor="text1"/>
        </w:rPr>
      </w:pPr>
    </w:p>
    <w:p w14:paraId="6F9AEC1B" w14:textId="77777777" w:rsidR="00E504AC" w:rsidRDefault="00E504AC" w:rsidP="00E504AC">
      <w:pPr>
        <w:rPr>
          <w:rFonts w:ascii="Arial" w:hAnsi="Arial" w:cs="Arial"/>
          <w:color w:val="000000" w:themeColor="text1"/>
        </w:rPr>
      </w:pPr>
      <w:r>
        <w:rPr>
          <w:rFonts w:ascii="Arial" w:hAnsi="Arial" w:cs="Arial"/>
          <w:color w:val="000000" w:themeColor="text1"/>
        </w:rPr>
        <w:t xml:space="preserve">Monday Mix-Up for middle and high school aged students on Mondays at 5:00 pm. </w:t>
      </w:r>
    </w:p>
    <w:p w14:paraId="2560B86E" w14:textId="77777777" w:rsidR="00E504AC" w:rsidRDefault="00E504AC" w:rsidP="00E504AC">
      <w:pPr>
        <w:rPr>
          <w:rFonts w:ascii="Arial" w:hAnsi="Arial" w:cs="Arial"/>
          <w:b/>
          <w:bCs/>
          <w:color w:val="000000" w:themeColor="text1"/>
          <w:sz w:val="28"/>
          <w:szCs w:val="28"/>
        </w:rPr>
      </w:pPr>
    </w:p>
    <w:p w14:paraId="0A9007BD" w14:textId="77777777" w:rsidR="00E504AC" w:rsidRDefault="00E504AC" w:rsidP="00E504AC">
      <w:pPr>
        <w:rPr>
          <w:rFonts w:ascii="Arial" w:hAnsi="Arial" w:cs="Arial"/>
          <w:color w:val="000000" w:themeColor="text1"/>
          <w:sz w:val="24"/>
          <w:szCs w:val="24"/>
        </w:rPr>
      </w:pPr>
      <w:r>
        <w:rPr>
          <w:rFonts w:ascii="Arial" w:hAnsi="Arial" w:cs="Arial"/>
          <w:color w:val="000000" w:themeColor="text1"/>
        </w:rPr>
        <w:t xml:space="preserve">Buda BLAST for 5 – </w:t>
      </w:r>
      <w:proofErr w:type="gramStart"/>
      <w:r>
        <w:rPr>
          <w:rFonts w:ascii="Arial" w:hAnsi="Arial" w:cs="Arial"/>
          <w:color w:val="000000" w:themeColor="text1"/>
        </w:rPr>
        <w:t xml:space="preserve">7 year </w:t>
      </w:r>
      <w:proofErr w:type="spellStart"/>
      <w:r>
        <w:rPr>
          <w:rFonts w:ascii="Arial" w:hAnsi="Arial" w:cs="Arial"/>
          <w:color w:val="000000" w:themeColor="text1"/>
        </w:rPr>
        <w:t>olds</w:t>
      </w:r>
      <w:proofErr w:type="spellEnd"/>
      <w:proofErr w:type="gramEnd"/>
      <w:r>
        <w:rPr>
          <w:rFonts w:ascii="Arial" w:hAnsi="Arial" w:cs="Arial"/>
          <w:color w:val="000000" w:themeColor="text1"/>
        </w:rPr>
        <w:t xml:space="preserve"> on Tuesdays at 4:00.</w:t>
      </w:r>
    </w:p>
    <w:p w14:paraId="5285A4D7" w14:textId="77777777" w:rsidR="00E504AC" w:rsidRDefault="00E504AC" w:rsidP="00E504AC">
      <w:pPr>
        <w:rPr>
          <w:rFonts w:ascii="Arial" w:hAnsi="Arial" w:cs="Arial"/>
          <w:color w:val="000000" w:themeColor="text1"/>
        </w:rPr>
      </w:pPr>
    </w:p>
    <w:p w14:paraId="6C11BB5F" w14:textId="77777777" w:rsidR="00E504AC" w:rsidRDefault="00E504AC" w:rsidP="00E504AC">
      <w:pPr>
        <w:rPr>
          <w:rFonts w:ascii="Arial" w:hAnsi="Arial" w:cs="Arial"/>
          <w:color w:val="000000" w:themeColor="text1"/>
        </w:rPr>
      </w:pPr>
      <w:r>
        <w:rPr>
          <w:rFonts w:ascii="Arial" w:hAnsi="Arial" w:cs="Arial"/>
          <w:color w:val="000000" w:themeColor="text1"/>
        </w:rPr>
        <w:t xml:space="preserve">Buda Kids for 8 – </w:t>
      </w:r>
      <w:proofErr w:type="gramStart"/>
      <w:r>
        <w:rPr>
          <w:rFonts w:ascii="Arial" w:hAnsi="Arial" w:cs="Arial"/>
          <w:color w:val="000000" w:themeColor="text1"/>
        </w:rPr>
        <w:t xml:space="preserve">11 year </w:t>
      </w:r>
      <w:proofErr w:type="spellStart"/>
      <w:r>
        <w:rPr>
          <w:rFonts w:ascii="Arial" w:hAnsi="Arial" w:cs="Arial"/>
          <w:color w:val="000000" w:themeColor="text1"/>
        </w:rPr>
        <w:t>olds</w:t>
      </w:r>
      <w:proofErr w:type="spellEnd"/>
      <w:proofErr w:type="gramEnd"/>
      <w:r>
        <w:rPr>
          <w:rFonts w:ascii="Arial" w:hAnsi="Arial" w:cs="Arial"/>
          <w:color w:val="000000" w:themeColor="text1"/>
        </w:rPr>
        <w:t xml:space="preserve"> at on Thursdays at 4:30.</w:t>
      </w:r>
    </w:p>
    <w:p w14:paraId="7F4E2198" w14:textId="77777777" w:rsidR="00E504AC" w:rsidRDefault="00E504AC" w:rsidP="00E504AC">
      <w:pPr>
        <w:rPr>
          <w:rFonts w:ascii="Arial" w:hAnsi="Arial" w:cs="Arial"/>
          <w:color w:val="000000" w:themeColor="text1"/>
        </w:rPr>
      </w:pPr>
    </w:p>
    <w:p w14:paraId="736BCE9C" w14:textId="77777777" w:rsidR="00E504AC" w:rsidRDefault="00E504AC" w:rsidP="00E504AC">
      <w:pPr>
        <w:rPr>
          <w:rFonts w:ascii="Arial" w:hAnsi="Arial" w:cs="Arial"/>
          <w:color w:val="000000" w:themeColor="text1"/>
        </w:rPr>
      </w:pPr>
      <w:r>
        <w:rPr>
          <w:rFonts w:ascii="Arial" w:hAnsi="Arial" w:cs="Arial"/>
          <w:color w:val="000000" w:themeColor="text1"/>
        </w:rPr>
        <w:lastRenderedPageBreak/>
        <w:t>Spring Fling – Saturday, April 10</w:t>
      </w:r>
      <w:r>
        <w:rPr>
          <w:rFonts w:ascii="Arial" w:hAnsi="Arial" w:cs="Arial"/>
          <w:color w:val="000000" w:themeColor="text1"/>
          <w:vertAlign w:val="superscript"/>
        </w:rPr>
        <w:t>th</w:t>
      </w:r>
      <w:r>
        <w:rPr>
          <w:rFonts w:ascii="Arial" w:hAnsi="Arial" w:cs="Arial"/>
          <w:color w:val="000000" w:themeColor="text1"/>
        </w:rPr>
        <w:t xml:space="preserve"> at 10:30 am. Children of all ages will enjoy celebrating spring with springtime activities, art, and more! Presented by the Buda Public Library in collaboration Hays County Master Gardeners and with support from the Friends of the Buda Library. An activity kit will be available for pick up beginning April 5.</w:t>
      </w:r>
    </w:p>
    <w:p w14:paraId="09E22365" w14:textId="77777777" w:rsidR="00E504AC" w:rsidRDefault="00E504AC" w:rsidP="00E504AC">
      <w:pPr>
        <w:rPr>
          <w:rFonts w:ascii="Arial" w:hAnsi="Arial" w:cs="Arial"/>
          <w:color w:val="000000" w:themeColor="text1"/>
        </w:rPr>
      </w:pPr>
    </w:p>
    <w:p w14:paraId="4374A2BF" w14:textId="77777777" w:rsidR="00E504AC" w:rsidRDefault="00E504AC" w:rsidP="00E504AC">
      <w:pPr>
        <w:rPr>
          <w:rFonts w:ascii="Arial" w:hAnsi="Arial" w:cs="Arial"/>
          <w:color w:val="000000" w:themeColor="text1"/>
        </w:rPr>
      </w:pPr>
      <w:r>
        <w:rPr>
          <w:rFonts w:ascii="Arial" w:hAnsi="Arial" w:cs="Arial"/>
          <w:color w:val="000000" w:themeColor="text1"/>
        </w:rPr>
        <w:t xml:space="preserve">Personnel: </w:t>
      </w:r>
    </w:p>
    <w:p w14:paraId="6C94570B" w14:textId="77777777" w:rsidR="00E504AC" w:rsidRDefault="00E504AC" w:rsidP="00E504AC">
      <w:pPr>
        <w:rPr>
          <w:rFonts w:ascii="Arial" w:hAnsi="Arial" w:cs="Arial"/>
          <w:color w:val="000000" w:themeColor="text1"/>
        </w:rPr>
      </w:pPr>
      <w:r>
        <w:rPr>
          <w:rFonts w:ascii="Arial" w:hAnsi="Arial" w:cs="Arial"/>
          <w:color w:val="000000" w:themeColor="text1"/>
        </w:rPr>
        <w:t>Pamela Hidalgo has rejoined the library as a full-time circulation clerk.</w:t>
      </w:r>
    </w:p>
    <w:p w14:paraId="11DC4326" w14:textId="77777777" w:rsidR="00E504AC" w:rsidRDefault="00E504AC" w:rsidP="0001623B"/>
    <w:p w14:paraId="4A08CFE9" w14:textId="77777777" w:rsidR="00FA6A2F" w:rsidRDefault="00FA6A2F" w:rsidP="00D554A0"/>
    <w:p w14:paraId="4F1D05F2" w14:textId="77777777" w:rsidR="00573E8B" w:rsidRPr="00541856" w:rsidRDefault="00116498" w:rsidP="00463A3A">
      <w:pPr>
        <w:rPr>
          <w:u w:val="single"/>
        </w:rPr>
      </w:pPr>
      <w:r>
        <w:rPr>
          <w:u w:val="single"/>
        </w:rPr>
        <w:t xml:space="preserve">COMMITTEE </w:t>
      </w:r>
      <w:r w:rsidR="00E605FF">
        <w:rPr>
          <w:u w:val="single"/>
        </w:rPr>
        <w:t xml:space="preserve">OPERATIONAL </w:t>
      </w:r>
      <w:r>
        <w:rPr>
          <w:u w:val="single"/>
        </w:rPr>
        <w:t>REPORTS</w:t>
      </w:r>
    </w:p>
    <w:p w14:paraId="2779E8C3" w14:textId="77777777" w:rsidR="00A85681" w:rsidRDefault="00C16525" w:rsidP="00463A3A">
      <w:r>
        <w:rPr>
          <w:b/>
        </w:rPr>
        <w:t>EVENTS</w:t>
      </w:r>
      <w:r w:rsidR="00541856">
        <w:rPr>
          <w:b/>
        </w:rPr>
        <w:t xml:space="preserve">: </w:t>
      </w:r>
      <w:r w:rsidR="00400973">
        <w:t xml:space="preserve">Cristin Cooke has updated our events calendar. She will email copies to board and to committee chairs. The committee provided gifts to all 10 library staff members in honor of National Library Week. Library staff also will use the 200 seed balls made for last year’s Spring Fling for this year’s, since they were not allowed to distribute them in 2020 due to COVID restrictions. Books with Friends Book Club has eight regular members and several possible new members. The </w:t>
      </w:r>
      <w:r w:rsidR="00760043">
        <w:t xml:space="preserve">committee has chosen all books through 2021, and </w:t>
      </w:r>
      <w:r w:rsidR="00400973">
        <w:t>Cristin has posted the titles on our website. There will</w:t>
      </w:r>
      <w:r w:rsidR="00760043">
        <w:t xml:space="preserve"> be two authors joining us in the fall</w:t>
      </w:r>
      <w:r w:rsidR="00400973">
        <w:t xml:space="preserve">. Activities will be kept updated on the website. </w:t>
      </w:r>
      <w:r w:rsidR="00FA1002">
        <w:t xml:space="preserve">This book club will continue to be “virtual”. </w:t>
      </w:r>
    </w:p>
    <w:p w14:paraId="0AE33E22" w14:textId="77777777" w:rsidR="00760043" w:rsidRDefault="00C16525" w:rsidP="00D554A0">
      <w:r>
        <w:rPr>
          <w:b/>
        </w:rPr>
        <w:t>FUNDRAISING:</w:t>
      </w:r>
      <w:r>
        <w:t xml:space="preserve"> </w:t>
      </w:r>
      <w:r w:rsidR="00760043">
        <w:t xml:space="preserve">Carla Woodworth provided a report that the MOD Pizza fundraiser for March brought in $376.75 for Friends. The committee has discontinued a fundraiser with Marcos Pizza because it did not yield much money, and was somewhat confusing, interfering with MOD fundraising. </w:t>
      </w:r>
    </w:p>
    <w:p w14:paraId="4AD36828" w14:textId="77777777" w:rsidR="00760043" w:rsidRDefault="00C16525" w:rsidP="00D554A0">
      <w:r>
        <w:rPr>
          <w:b/>
        </w:rPr>
        <w:t>BOOKS:</w:t>
      </w:r>
      <w:r>
        <w:t xml:space="preserve"> </w:t>
      </w:r>
      <w:r w:rsidR="00760043">
        <w:t xml:space="preserve">Nancy Pier sent a report that there are 348 boxes of books in the Trulock storage unit. She estimates an average of 34 books per box, which suggests 13,056 books total. There also are still 57 empty boxes. There are no plans at this time for another book drive, so this will continue to be revisited, and dependent on whether or not the library can begin accepting donations. Joan said that requests for us to accept books have slowed since our last drive.  Librarians have been informed to let inquirers know to email us. </w:t>
      </w:r>
    </w:p>
    <w:p w14:paraId="2B4F9D26" w14:textId="6016EF0D" w:rsidR="00B80C14" w:rsidRDefault="00C16525" w:rsidP="00D554A0">
      <w:r>
        <w:rPr>
          <w:b/>
        </w:rPr>
        <w:t>COMMUNICATIONS:</w:t>
      </w:r>
      <w:r>
        <w:t xml:space="preserve"> </w:t>
      </w:r>
      <w:r w:rsidR="00760043">
        <w:t xml:space="preserve">Cristin reported that she has continued to update the website with a monthly theme. She also has posted Perks Partners profiles on our website for all but one of the 22 businesses offering discounts to members of Friends. The new “graphic designer” for our online and social media posts is Marty </w:t>
      </w:r>
      <w:proofErr w:type="spellStart"/>
      <w:r w:rsidR="00FA1002">
        <w:t>Ausloos</w:t>
      </w:r>
      <w:proofErr w:type="spellEnd"/>
      <w:r w:rsidR="00FA1002">
        <w:t xml:space="preserve">, who has been managing our </w:t>
      </w:r>
      <w:r w:rsidR="00F2754E">
        <w:t xml:space="preserve">Facebook and </w:t>
      </w:r>
      <w:r w:rsidR="00FA1002">
        <w:t xml:space="preserve">Instagram presence. In the next week or so, Cristin will be posting recognition of donors, per calendar that was developed earlier this year with Fundraising Committee. </w:t>
      </w:r>
    </w:p>
    <w:p w14:paraId="284C93BF" w14:textId="77777777" w:rsidR="0017441E" w:rsidRDefault="0017441E" w:rsidP="00855C62">
      <w:pPr>
        <w:rPr>
          <w:color w:val="000000" w:themeColor="text1"/>
          <w:u w:val="single"/>
        </w:rPr>
      </w:pPr>
    </w:p>
    <w:p w14:paraId="1CCCD12B" w14:textId="77777777" w:rsidR="00D125D0" w:rsidRDefault="0017441E" w:rsidP="00855C62">
      <w:pPr>
        <w:rPr>
          <w:color w:val="000000" w:themeColor="text1"/>
          <w:u w:val="single"/>
        </w:rPr>
      </w:pPr>
      <w:r>
        <w:rPr>
          <w:color w:val="000000" w:themeColor="text1"/>
          <w:u w:val="single"/>
        </w:rPr>
        <w:t>CONTINUING BUSINESS</w:t>
      </w:r>
      <w:r w:rsidR="00FA1002">
        <w:rPr>
          <w:color w:val="000000" w:themeColor="text1"/>
          <w:u w:val="single"/>
        </w:rPr>
        <w:t xml:space="preserve">: </w:t>
      </w:r>
    </w:p>
    <w:p w14:paraId="78811CBC" w14:textId="77777777" w:rsidR="0017441E" w:rsidRPr="0017441E" w:rsidRDefault="0017441E" w:rsidP="0017441E">
      <w:pPr>
        <w:pStyle w:val="ListParagraph"/>
        <w:rPr>
          <w:color w:val="000000" w:themeColor="text1"/>
        </w:rPr>
      </w:pPr>
    </w:p>
    <w:p w14:paraId="0C384865" w14:textId="77777777" w:rsidR="00A02DEF" w:rsidRDefault="00A02DEF" w:rsidP="008646AA">
      <w:pPr>
        <w:rPr>
          <w:color w:val="000000" w:themeColor="text1"/>
          <w:u w:val="single"/>
        </w:rPr>
      </w:pPr>
      <w:r>
        <w:rPr>
          <w:color w:val="000000" w:themeColor="text1"/>
          <w:u w:val="single"/>
        </w:rPr>
        <w:t>NEW BUSINESS</w:t>
      </w:r>
    </w:p>
    <w:p w14:paraId="663DF3FA" w14:textId="77777777" w:rsidR="00E81B36" w:rsidRDefault="00FA1002" w:rsidP="00A02DEF">
      <w:pPr>
        <w:pStyle w:val="ListParagraph"/>
        <w:numPr>
          <w:ilvl w:val="0"/>
          <w:numId w:val="1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Chamber of Commerce will be holding its first in-person luncheon</w:t>
      </w:r>
      <w:r w:rsidR="0012208A">
        <w:rPr>
          <w:rFonts w:asciiTheme="minorHAnsi" w:hAnsiTheme="minorHAnsi" w:cstheme="minorHAnsi"/>
          <w:color w:val="000000" w:themeColor="text1"/>
          <w:sz w:val="22"/>
          <w:szCs w:val="22"/>
        </w:rPr>
        <w:t xml:space="preserve"> in over a year</w:t>
      </w:r>
      <w:r>
        <w:rPr>
          <w:rFonts w:asciiTheme="minorHAnsi" w:hAnsiTheme="minorHAnsi" w:cstheme="minorHAnsi"/>
          <w:color w:val="000000" w:themeColor="text1"/>
          <w:sz w:val="22"/>
          <w:szCs w:val="22"/>
        </w:rPr>
        <w:t xml:space="preserve"> on Wednesday, April 14, 11:30-1. It will be a BBQ held outdoors at the OCSC, catered by Valentina’s.  If interested, RSVP to the Chamber. Roberta Haas has been informed as she has been a regular representative for us prior to COVID </w:t>
      </w:r>
      <w:proofErr w:type="gramStart"/>
      <w:r>
        <w:rPr>
          <w:rFonts w:asciiTheme="minorHAnsi" w:hAnsiTheme="minorHAnsi" w:cstheme="minorHAnsi"/>
          <w:color w:val="000000" w:themeColor="text1"/>
          <w:sz w:val="22"/>
          <w:szCs w:val="22"/>
        </w:rPr>
        <w:t>restrictions, and</w:t>
      </w:r>
      <w:proofErr w:type="gramEnd"/>
      <w:r>
        <w:rPr>
          <w:rFonts w:asciiTheme="minorHAnsi" w:hAnsiTheme="minorHAnsi" w:cstheme="minorHAnsi"/>
          <w:color w:val="000000" w:themeColor="text1"/>
          <w:sz w:val="22"/>
          <w:szCs w:val="22"/>
        </w:rPr>
        <w:t xml:space="preserve"> might attend.  </w:t>
      </w:r>
      <w:r w:rsidR="008646AA" w:rsidRPr="00A02DEF">
        <w:rPr>
          <w:rFonts w:asciiTheme="minorHAnsi" w:hAnsiTheme="minorHAnsi" w:cstheme="minorHAnsi"/>
          <w:color w:val="000000" w:themeColor="text1"/>
          <w:sz w:val="22"/>
          <w:szCs w:val="22"/>
        </w:rPr>
        <w:t xml:space="preserve">           </w:t>
      </w:r>
    </w:p>
    <w:p w14:paraId="71C59AE1" w14:textId="77777777" w:rsidR="00A02DEF" w:rsidRPr="00A02DEF" w:rsidRDefault="00A02DEF" w:rsidP="00A02DEF">
      <w:pPr>
        <w:pStyle w:val="ListParagraph"/>
        <w:numPr>
          <w:ilvl w:val="0"/>
          <w:numId w:val="1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Next meeting will </w:t>
      </w:r>
      <w:r w:rsidR="00FA1002">
        <w:rPr>
          <w:rFonts w:asciiTheme="minorHAnsi" w:hAnsiTheme="minorHAnsi" w:cstheme="minorHAnsi"/>
          <w:color w:val="000000" w:themeColor="text1"/>
          <w:sz w:val="22"/>
          <w:szCs w:val="22"/>
        </w:rPr>
        <w:t>be held via Zoom on Wednesday, May 5 at 6:30 p.m</w:t>
      </w:r>
      <w:r>
        <w:rPr>
          <w:rFonts w:asciiTheme="minorHAnsi" w:hAnsiTheme="minorHAnsi" w:cstheme="minorHAnsi"/>
          <w:color w:val="000000" w:themeColor="text1"/>
          <w:sz w:val="22"/>
          <w:szCs w:val="22"/>
        </w:rPr>
        <w:t xml:space="preserve">. </w:t>
      </w:r>
    </w:p>
    <w:p w14:paraId="44D39A81" w14:textId="77777777" w:rsidR="00C24AF1" w:rsidRPr="00A02DEF" w:rsidRDefault="00C24AF1" w:rsidP="00C24AF1">
      <w:pPr>
        <w:pStyle w:val="ListParagraph"/>
        <w:rPr>
          <w:rFonts w:asciiTheme="minorHAnsi" w:hAnsiTheme="minorHAnsi" w:cstheme="minorHAnsi"/>
          <w:color w:val="000000" w:themeColor="text1"/>
          <w:sz w:val="22"/>
          <w:szCs w:val="22"/>
          <w:u w:val="single"/>
        </w:rPr>
      </w:pPr>
    </w:p>
    <w:p w14:paraId="04DB2EF1" w14:textId="77777777" w:rsidR="00BA5566" w:rsidRPr="00A02DEF" w:rsidRDefault="00FA1002">
      <w:pPr>
        <w:rPr>
          <w:rFonts w:cstheme="minorHAnsi"/>
        </w:rPr>
      </w:pPr>
      <w:r>
        <w:rPr>
          <w:color w:val="000000" w:themeColor="text1"/>
        </w:rPr>
        <w:t>Meeting was adjourned at 7:38</w:t>
      </w:r>
      <w:r w:rsidR="00A02DEF">
        <w:rPr>
          <w:color w:val="000000" w:themeColor="text1"/>
        </w:rPr>
        <w:t xml:space="preserve"> p.m. </w:t>
      </w:r>
    </w:p>
    <w:sectPr w:rsidR="00BA5566" w:rsidRPr="00A02D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6C41C" w14:textId="77777777" w:rsidR="00AA5EC0" w:rsidRDefault="00AA5EC0" w:rsidP="00F80FFE">
      <w:r>
        <w:separator/>
      </w:r>
    </w:p>
  </w:endnote>
  <w:endnote w:type="continuationSeparator" w:id="0">
    <w:p w14:paraId="13651C0B" w14:textId="77777777" w:rsidR="00AA5EC0" w:rsidRDefault="00AA5EC0" w:rsidP="00F80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C3A64" w14:textId="77777777" w:rsidR="00AA5EC0" w:rsidRDefault="00AA5EC0" w:rsidP="00F80FFE">
      <w:r>
        <w:separator/>
      </w:r>
    </w:p>
  </w:footnote>
  <w:footnote w:type="continuationSeparator" w:id="0">
    <w:p w14:paraId="5A669AD0" w14:textId="77777777" w:rsidR="00AA5EC0" w:rsidRDefault="00AA5EC0" w:rsidP="00F80F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67824"/>
    <w:multiLevelType w:val="hybridMultilevel"/>
    <w:tmpl w:val="9A56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F069D"/>
    <w:multiLevelType w:val="hybridMultilevel"/>
    <w:tmpl w:val="ECCA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87BFD"/>
    <w:multiLevelType w:val="hybridMultilevel"/>
    <w:tmpl w:val="F7DC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A18FF"/>
    <w:multiLevelType w:val="hybridMultilevel"/>
    <w:tmpl w:val="FC4A3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C5C83"/>
    <w:multiLevelType w:val="hybridMultilevel"/>
    <w:tmpl w:val="709C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E4D7A"/>
    <w:multiLevelType w:val="hybridMultilevel"/>
    <w:tmpl w:val="DE342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873D4D"/>
    <w:multiLevelType w:val="hybridMultilevel"/>
    <w:tmpl w:val="D9A6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BA7483"/>
    <w:multiLevelType w:val="hybridMultilevel"/>
    <w:tmpl w:val="6A2ED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1F3E74"/>
    <w:multiLevelType w:val="hybridMultilevel"/>
    <w:tmpl w:val="5C9C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D05DEA"/>
    <w:multiLevelType w:val="hybridMultilevel"/>
    <w:tmpl w:val="58A0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515A2E"/>
    <w:multiLevelType w:val="hybridMultilevel"/>
    <w:tmpl w:val="F61E6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6F5816"/>
    <w:multiLevelType w:val="hybridMultilevel"/>
    <w:tmpl w:val="81CA7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733B8F"/>
    <w:multiLevelType w:val="hybridMultilevel"/>
    <w:tmpl w:val="666E28C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657A85"/>
    <w:multiLevelType w:val="hybridMultilevel"/>
    <w:tmpl w:val="1DE06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1"/>
  </w:num>
  <w:num w:numId="5">
    <w:abstractNumId w:val="4"/>
  </w:num>
  <w:num w:numId="6">
    <w:abstractNumId w:val="11"/>
  </w:num>
  <w:num w:numId="7">
    <w:abstractNumId w:val="10"/>
  </w:num>
  <w:num w:numId="8">
    <w:abstractNumId w:val="3"/>
  </w:num>
  <w:num w:numId="9">
    <w:abstractNumId w:val="5"/>
  </w:num>
  <w:num w:numId="10">
    <w:abstractNumId w:val="6"/>
  </w:num>
  <w:num w:numId="11">
    <w:abstractNumId w:val="8"/>
  </w:num>
  <w:num w:numId="12">
    <w:abstractNumId w:val="1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C62"/>
    <w:rsid w:val="00000A16"/>
    <w:rsid w:val="0000328E"/>
    <w:rsid w:val="00005082"/>
    <w:rsid w:val="0001623B"/>
    <w:rsid w:val="000241B1"/>
    <w:rsid w:val="000247CF"/>
    <w:rsid w:val="00026201"/>
    <w:rsid w:val="0003138E"/>
    <w:rsid w:val="00031531"/>
    <w:rsid w:val="00043D5A"/>
    <w:rsid w:val="0004575E"/>
    <w:rsid w:val="00052EC7"/>
    <w:rsid w:val="00060D82"/>
    <w:rsid w:val="00062E5C"/>
    <w:rsid w:val="000657D9"/>
    <w:rsid w:val="000672FA"/>
    <w:rsid w:val="00086698"/>
    <w:rsid w:val="00094815"/>
    <w:rsid w:val="000A5CE6"/>
    <w:rsid w:val="000B4231"/>
    <w:rsid w:val="000B66C2"/>
    <w:rsid w:val="000B69DD"/>
    <w:rsid w:val="000C1804"/>
    <w:rsid w:val="000C2862"/>
    <w:rsid w:val="000C2D8E"/>
    <w:rsid w:val="000C6011"/>
    <w:rsid w:val="000D167F"/>
    <w:rsid w:val="000D2D6E"/>
    <w:rsid w:val="000D57B3"/>
    <w:rsid w:val="000D5AB8"/>
    <w:rsid w:val="000D7B6F"/>
    <w:rsid w:val="000E1912"/>
    <w:rsid w:val="000E5C70"/>
    <w:rsid w:val="000F300F"/>
    <w:rsid w:val="00100A13"/>
    <w:rsid w:val="00104021"/>
    <w:rsid w:val="00104181"/>
    <w:rsid w:val="001063DF"/>
    <w:rsid w:val="00110087"/>
    <w:rsid w:val="001116AA"/>
    <w:rsid w:val="00114673"/>
    <w:rsid w:val="00115E6E"/>
    <w:rsid w:val="00116498"/>
    <w:rsid w:val="0012208A"/>
    <w:rsid w:val="001225D9"/>
    <w:rsid w:val="001231EE"/>
    <w:rsid w:val="001232C0"/>
    <w:rsid w:val="001247D8"/>
    <w:rsid w:val="00127E49"/>
    <w:rsid w:val="00143DF3"/>
    <w:rsid w:val="00160A31"/>
    <w:rsid w:val="00163BBF"/>
    <w:rsid w:val="0017441E"/>
    <w:rsid w:val="001809E1"/>
    <w:rsid w:val="00191A30"/>
    <w:rsid w:val="001927C0"/>
    <w:rsid w:val="001927C4"/>
    <w:rsid w:val="00192D92"/>
    <w:rsid w:val="001A6244"/>
    <w:rsid w:val="001B1A64"/>
    <w:rsid w:val="001B4774"/>
    <w:rsid w:val="001B6D6F"/>
    <w:rsid w:val="001D0FD2"/>
    <w:rsid w:val="001E12DF"/>
    <w:rsid w:val="001E2E4D"/>
    <w:rsid w:val="001F13FF"/>
    <w:rsid w:val="00212210"/>
    <w:rsid w:val="00216E1A"/>
    <w:rsid w:val="002257A5"/>
    <w:rsid w:val="00227914"/>
    <w:rsid w:val="0023304B"/>
    <w:rsid w:val="0023549F"/>
    <w:rsid w:val="00241359"/>
    <w:rsid w:val="00243048"/>
    <w:rsid w:val="00250709"/>
    <w:rsid w:val="00254A8B"/>
    <w:rsid w:val="002620B8"/>
    <w:rsid w:val="0027091A"/>
    <w:rsid w:val="00274859"/>
    <w:rsid w:val="00274CFE"/>
    <w:rsid w:val="00281474"/>
    <w:rsid w:val="00286922"/>
    <w:rsid w:val="002A272F"/>
    <w:rsid w:val="002C164C"/>
    <w:rsid w:val="002C4EA6"/>
    <w:rsid w:val="002D4488"/>
    <w:rsid w:val="002D70AA"/>
    <w:rsid w:val="002F2E33"/>
    <w:rsid w:val="002F6631"/>
    <w:rsid w:val="003019CF"/>
    <w:rsid w:val="00316269"/>
    <w:rsid w:val="00317E23"/>
    <w:rsid w:val="00330BE8"/>
    <w:rsid w:val="00330BF5"/>
    <w:rsid w:val="00335F28"/>
    <w:rsid w:val="00351D79"/>
    <w:rsid w:val="00363CB3"/>
    <w:rsid w:val="0038082A"/>
    <w:rsid w:val="00382434"/>
    <w:rsid w:val="00382DF7"/>
    <w:rsid w:val="00387B0C"/>
    <w:rsid w:val="00393869"/>
    <w:rsid w:val="003A706F"/>
    <w:rsid w:val="003B12DF"/>
    <w:rsid w:val="003B2170"/>
    <w:rsid w:val="003B733D"/>
    <w:rsid w:val="003C738B"/>
    <w:rsid w:val="003C79CB"/>
    <w:rsid w:val="003D5AFB"/>
    <w:rsid w:val="003E0666"/>
    <w:rsid w:val="003E62C8"/>
    <w:rsid w:val="003E691E"/>
    <w:rsid w:val="003F200D"/>
    <w:rsid w:val="003F371B"/>
    <w:rsid w:val="003F4270"/>
    <w:rsid w:val="003F6E02"/>
    <w:rsid w:val="00400973"/>
    <w:rsid w:val="004063BA"/>
    <w:rsid w:val="00411C4F"/>
    <w:rsid w:val="00412575"/>
    <w:rsid w:val="0043539F"/>
    <w:rsid w:val="00436088"/>
    <w:rsid w:val="0043617A"/>
    <w:rsid w:val="00436366"/>
    <w:rsid w:val="00437299"/>
    <w:rsid w:val="0044112A"/>
    <w:rsid w:val="00443B6D"/>
    <w:rsid w:val="00443DF6"/>
    <w:rsid w:val="0044446C"/>
    <w:rsid w:val="00456841"/>
    <w:rsid w:val="00463A3A"/>
    <w:rsid w:val="00464A4F"/>
    <w:rsid w:val="00466690"/>
    <w:rsid w:val="004718CF"/>
    <w:rsid w:val="00485676"/>
    <w:rsid w:val="00485E46"/>
    <w:rsid w:val="00487D30"/>
    <w:rsid w:val="00491B83"/>
    <w:rsid w:val="0049292F"/>
    <w:rsid w:val="004A660C"/>
    <w:rsid w:val="004B151E"/>
    <w:rsid w:val="004B62D7"/>
    <w:rsid w:val="004C4C19"/>
    <w:rsid w:val="004D2C03"/>
    <w:rsid w:val="004D72F5"/>
    <w:rsid w:val="004E2CFE"/>
    <w:rsid w:val="004E473B"/>
    <w:rsid w:val="004E55DC"/>
    <w:rsid w:val="004E6D2D"/>
    <w:rsid w:val="004F28BD"/>
    <w:rsid w:val="004F2FBC"/>
    <w:rsid w:val="004F539E"/>
    <w:rsid w:val="004F5B20"/>
    <w:rsid w:val="0052001F"/>
    <w:rsid w:val="005248AE"/>
    <w:rsid w:val="00541718"/>
    <w:rsid w:val="00541856"/>
    <w:rsid w:val="00543F74"/>
    <w:rsid w:val="00553328"/>
    <w:rsid w:val="0055618A"/>
    <w:rsid w:val="005615FF"/>
    <w:rsid w:val="00571DE8"/>
    <w:rsid w:val="00573E8B"/>
    <w:rsid w:val="005748B0"/>
    <w:rsid w:val="00575A52"/>
    <w:rsid w:val="00576215"/>
    <w:rsid w:val="00576522"/>
    <w:rsid w:val="005927C5"/>
    <w:rsid w:val="0059302F"/>
    <w:rsid w:val="005A4273"/>
    <w:rsid w:val="005A5B6D"/>
    <w:rsid w:val="005B52C0"/>
    <w:rsid w:val="005C1937"/>
    <w:rsid w:val="005C5649"/>
    <w:rsid w:val="005C5F84"/>
    <w:rsid w:val="005D0307"/>
    <w:rsid w:val="005D1A4C"/>
    <w:rsid w:val="005D395B"/>
    <w:rsid w:val="005D5FA6"/>
    <w:rsid w:val="005D688E"/>
    <w:rsid w:val="005E749E"/>
    <w:rsid w:val="005F2F30"/>
    <w:rsid w:val="005F421A"/>
    <w:rsid w:val="00601555"/>
    <w:rsid w:val="0060408B"/>
    <w:rsid w:val="00606383"/>
    <w:rsid w:val="00607D00"/>
    <w:rsid w:val="006224EB"/>
    <w:rsid w:val="00651DF3"/>
    <w:rsid w:val="006610C3"/>
    <w:rsid w:val="006641B2"/>
    <w:rsid w:val="0068192C"/>
    <w:rsid w:val="00685173"/>
    <w:rsid w:val="006957FA"/>
    <w:rsid w:val="006B2EE8"/>
    <w:rsid w:val="006C2157"/>
    <w:rsid w:val="006C6E95"/>
    <w:rsid w:val="006C7455"/>
    <w:rsid w:val="006C7DF3"/>
    <w:rsid w:val="006C7E04"/>
    <w:rsid w:val="006D2693"/>
    <w:rsid w:val="006E078F"/>
    <w:rsid w:val="006E27FA"/>
    <w:rsid w:val="006E4DCA"/>
    <w:rsid w:val="006F6707"/>
    <w:rsid w:val="0070040B"/>
    <w:rsid w:val="00704CBD"/>
    <w:rsid w:val="00704EA6"/>
    <w:rsid w:val="007076E8"/>
    <w:rsid w:val="00707C6D"/>
    <w:rsid w:val="00735C75"/>
    <w:rsid w:val="007410FA"/>
    <w:rsid w:val="0074379A"/>
    <w:rsid w:val="00756910"/>
    <w:rsid w:val="00760043"/>
    <w:rsid w:val="007606CA"/>
    <w:rsid w:val="00775CBC"/>
    <w:rsid w:val="0079490A"/>
    <w:rsid w:val="007A0292"/>
    <w:rsid w:val="007A0647"/>
    <w:rsid w:val="007B1EB4"/>
    <w:rsid w:val="007B3B5F"/>
    <w:rsid w:val="007B4CE2"/>
    <w:rsid w:val="007B518E"/>
    <w:rsid w:val="007C2642"/>
    <w:rsid w:val="007C29E4"/>
    <w:rsid w:val="007C6573"/>
    <w:rsid w:val="007C6B03"/>
    <w:rsid w:val="007C6FD2"/>
    <w:rsid w:val="007E4F6C"/>
    <w:rsid w:val="007F63D5"/>
    <w:rsid w:val="008006E0"/>
    <w:rsid w:val="008032A4"/>
    <w:rsid w:val="0080470F"/>
    <w:rsid w:val="00805427"/>
    <w:rsid w:val="008061D9"/>
    <w:rsid w:val="00812F39"/>
    <w:rsid w:val="00815AF6"/>
    <w:rsid w:val="008342DE"/>
    <w:rsid w:val="00840C51"/>
    <w:rsid w:val="00842E3F"/>
    <w:rsid w:val="00855A45"/>
    <w:rsid w:val="00855C62"/>
    <w:rsid w:val="008646AA"/>
    <w:rsid w:val="00865C61"/>
    <w:rsid w:val="00875202"/>
    <w:rsid w:val="008808E5"/>
    <w:rsid w:val="00882121"/>
    <w:rsid w:val="0088426E"/>
    <w:rsid w:val="00887332"/>
    <w:rsid w:val="00891295"/>
    <w:rsid w:val="00894787"/>
    <w:rsid w:val="008A0CCF"/>
    <w:rsid w:val="008A27F5"/>
    <w:rsid w:val="008B3267"/>
    <w:rsid w:val="008D06D8"/>
    <w:rsid w:val="008D3A74"/>
    <w:rsid w:val="008D4170"/>
    <w:rsid w:val="008F2317"/>
    <w:rsid w:val="008F5403"/>
    <w:rsid w:val="008F6931"/>
    <w:rsid w:val="009027EB"/>
    <w:rsid w:val="00903440"/>
    <w:rsid w:val="00907732"/>
    <w:rsid w:val="00911E26"/>
    <w:rsid w:val="009202FC"/>
    <w:rsid w:val="00930424"/>
    <w:rsid w:val="009350EE"/>
    <w:rsid w:val="0095426E"/>
    <w:rsid w:val="00960CFB"/>
    <w:rsid w:val="0096157F"/>
    <w:rsid w:val="00973EB6"/>
    <w:rsid w:val="009804F2"/>
    <w:rsid w:val="00980717"/>
    <w:rsid w:val="009833B5"/>
    <w:rsid w:val="00991239"/>
    <w:rsid w:val="009A0995"/>
    <w:rsid w:val="009A6B09"/>
    <w:rsid w:val="009B0559"/>
    <w:rsid w:val="009B2ADA"/>
    <w:rsid w:val="009B5FCF"/>
    <w:rsid w:val="009C0C97"/>
    <w:rsid w:val="009C740E"/>
    <w:rsid w:val="009D4504"/>
    <w:rsid w:val="009D48F4"/>
    <w:rsid w:val="009E0F6B"/>
    <w:rsid w:val="009E217B"/>
    <w:rsid w:val="009F3C80"/>
    <w:rsid w:val="009F442C"/>
    <w:rsid w:val="00A029FD"/>
    <w:rsid w:val="00A02DEF"/>
    <w:rsid w:val="00A035FF"/>
    <w:rsid w:val="00A132DE"/>
    <w:rsid w:val="00A2310F"/>
    <w:rsid w:val="00A35A41"/>
    <w:rsid w:val="00A45A0B"/>
    <w:rsid w:val="00A51F36"/>
    <w:rsid w:val="00A540B4"/>
    <w:rsid w:val="00A56059"/>
    <w:rsid w:val="00A60BE7"/>
    <w:rsid w:val="00A67660"/>
    <w:rsid w:val="00A84BB6"/>
    <w:rsid w:val="00A85681"/>
    <w:rsid w:val="00A877E5"/>
    <w:rsid w:val="00A925C9"/>
    <w:rsid w:val="00A94576"/>
    <w:rsid w:val="00A967C1"/>
    <w:rsid w:val="00AA1205"/>
    <w:rsid w:val="00AA1BE3"/>
    <w:rsid w:val="00AA4D58"/>
    <w:rsid w:val="00AA5EC0"/>
    <w:rsid w:val="00AA614F"/>
    <w:rsid w:val="00AA65BF"/>
    <w:rsid w:val="00AC2641"/>
    <w:rsid w:val="00AC49BB"/>
    <w:rsid w:val="00AD1BAD"/>
    <w:rsid w:val="00AD1FA6"/>
    <w:rsid w:val="00AF06A9"/>
    <w:rsid w:val="00AF55C2"/>
    <w:rsid w:val="00AF7046"/>
    <w:rsid w:val="00B05F40"/>
    <w:rsid w:val="00B144F7"/>
    <w:rsid w:val="00B17FAA"/>
    <w:rsid w:val="00B21889"/>
    <w:rsid w:val="00B3110F"/>
    <w:rsid w:val="00B328E6"/>
    <w:rsid w:val="00B434C9"/>
    <w:rsid w:val="00B502B6"/>
    <w:rsid w:val="00B52C39"/>
    <w:rsid w:val="00B63959"/>
    <w:rsid w:val="00B64094"/>
    <w:rsid w:val="00B64C2F"/>
    <w:rsid w:val="00B7004C"/>
    <w:rsid w:val="00B70D73"/>
    <w:rsid w:val="00B720B5"/>
    <w:rsid w:val="00B7318A"/>
    <w:rsid w:val="00B76EA3"/>
    <w:rsid w:val="00B80C14"/>
    <w:rsid w:val="00B86AB4"/>
    <w:rsid w:val="00B86D45"/>
    <w:rsid w:val="00B870B5"/>
    <w:rsid w:val="00B90FDD"/>
    <w:rsid w:val="00B9148D"/>
    <w:rsid w:val="00B9614B"/>
    <w:rsid w:val="00BA251C"/>
    <w:rsid w:val="00BA5566"/>
    <w:rsid w:val="00BB0144"/>
    <w:rsid w:val="00BB5DC9"/>
    <w:rsid w:val="00BC29C1"/>
    <w:rsid w:val="00BD0A94"/>
    <w:rsid w:val="00BD0AB7"/>
    <w:rsid w:val="00BD163D"/>
    <w:rsid w:val="00BF4585"/>
    <w:rsid w:val="00C128B6"/>
    <w:rsid w:val="00C13DB5"/>
    <w:rsid w:val="00C158A0"/>
    <w:rsid w:val="00C16525"/>
    <w:rsid w:val="00C24AF1"/>
    <w:rsid w:val="00C26587"/>
    <w:rsid w:val="00C44F21"/>
    <w:rsid w:val="00C47A39"/>
    <w:rsid w:val="00C633AF"/>
    <w:rsid w:val="00C646C2"/>
    <w:rsid w:val="00C67A45"/>
    <w:rsid w:val="00C75520"/>
    <w:rsid w:val="00C814F8"/>
    <w:rsid w:val="00C83945"/>
    <w:rsid w:val="00C8451E"/>
    <w:rsid w:val="00C9317A"/>
    <w:rsid w:val="00C9534B"/>
    <w:rsid w:val="00C97A24"/>
    <w:rsid w:val="00C97FDF"/>
    <w:rsid w:val="00CA2D27"/>
    <w:rsid w:val="00CA5D18"/>
    <w:rsid w:val="00CA78B4"/>
    <w:rsid w:val="00CB5839"/>
    <w:rsid w:val="00CB615E"/>
    <w:rsid w:val="00CE0E8D"/>
    <w:rsid w:val="00CE686B"/>
    <w:rsid w:val="00CE77E1"/>
    <w:rsid w:val="00CF05DD"/>
    <w:rsid w:val="00CF3881"/>
    <w:rsid w:val="00CF6B60"/>
    <w:rsid w:val="00D02623"/>
    <w:rsid w:val="00D026F7"/>
    <w:rsid w:val="00D05607"/>
    <w:rsid w:val="00D064B7"/>
    <w:rsid w:val="00D10CD8"/>
    <w:rsid w:val="00D125D0"/>
    <w:rsid w:val="00D23453"/>
    <w:rsid w:val="00D3337B"/>
    <w:rsid w:val="00D348D2"/>
    <w:rsid w:val="00D413C1"/>
    <w:rsid w:val="00D52768"/>
    <w:rsid w:val="00D53A1B"/>
    <w:rsid w:val="00D549BE"/>
    <w:rsid w:val="00D554A0"/>
    <w:rsid w:val="00D61D69"/>
    <w:rsid w:val="00D70A48"/>
    <w:rsid w:val="00D7279C"/>
    <w:rsid w:val="00D92D52"/>
    <w:rsid w:val="00DA0D98"/>
    <w:rsid w:val="00DB0B4C"/>
    <w:rsid w:val="00DB7D7B"/>
    <w:rsid w:val="00DC2ECC"/>
    <w:rsid w:val="00DC4BD2"/>
    <w:rsid w:val="00DD51D6"/>
    <w:rsid w:val="00DD7B63"/>
    <w:rsid w:val="00DE452F"/>
    <w:rsid w:val="00DF4A44"/>
    <w:rsid w:val="00E00663"/>
    <w:rsid w:val="00E0110D"/>
    <w:rsid w:val="00E02942"/>
    <w:rsid w:val="00E11184"/>
    <w:rsid w:val="00E307E9"/>
    <w:rsid w:val="00E308C6"/>
    <w:rsid w:val="00E31DA5"/>
    <w:rsid w:val="00E331BA"/>
    <w:rsid w:val="00E353E3"/>
    <w:rsid w:val="00E379C2"/>
    <w:rsid w:val="00E42A14"/>
    <w:rsid w:val="00E504AC"/>
    <w:rsid w:val="00E52B6C"/>
    <w:rsid w:val="00E605FF"/>
    <w:rsid w:val="00E80E93"/>
    <w:rsid w:val="00E81B36"/>
    <w:rsid w:val="00E83611"/>
    <w:rsid w:val="00E86617"/>
    <w:rsid w:val="00E90564"/>
    <w:rsid w:val="00E90EC2"/>
    <w:rsid w:val="00E92811"/>
    <w:rsid w:val="00E92DB5"/>
    <w:rsid w:val="00E94734"/>
    <w:rsid w:val="00EA6B79"/>
    <w:rsid w:val="00EA7B02"/>
    <w:rsid w:val="00EB194C"/>
    <w:rsid w:val="00EB23B8"/>
    <w:rsid w:val="00EB4E7B"/>
    <w:rsid w:val="00EB5B53"/>
    <w:rsid w:val="00EC1A6E"/>
    <w:rsid w:val="00EC6433"/>
    <w:rsid w:val="00ED01CE"/>
    <w:rsid w:val="00ED0236"/>
    <w:rsid w:val="00ED15E5"/>
    <w:rsid w:val="00ED34D7"/>
    <w:rsid w:val="00EE0095"/>
    <w:rsid w:val="00EE0FFF"/>
    <w:rsid w:val="00EE1C82"/>
    <w:rsid w:val="00EE26EF"/>
    <w:rsid w:val="00EE2C04"/>
    <w:rsid w:val="00F0086A"/>
    <w:rsid w:val="00F04D36"/>
    <w:rsid w:val="00F11B24"/>
    <w:rsid w:val="00F16C69"/>
    <w:rsid w:val="00F2754E"/>
    <w:rsid w:val="00F3258A"/>
    <w:rsid w:val="00F60BF4"/>
    <w:rsid w:val="00F629DC"/>
    <w:rsid w:val="00F66E05"/>
    <w:rsid w:val="00F74D78"/>
    <w:rsid w:val="00F7567E"/>
    <w:rsid w:val="00F77DAF"/>
    <w:rsid w:val="00F80FFE"/>
    <w:rsid w:val="00F83D95"/>
    <w:rsid w:val="00F864DE"/>
    <w:rsid w:val="00F91280"/>
    <w:rsid w:val="00F93227"/>
    <w:rsid w:val="00F94125"/>
    <w:rsid w:val="00F94EF7"/>
    <w:rsid w:val="00FA1002"/>
    <w:rsid w:val="00FA2D00"/>
    <w:rsid w:val="00FA6A2F"/>
    <w:rsid w:val="00FA79E2"/>
    <w:rsid w:val="00FC0098"/>
    <w:rsid w:val="00FD6B31"/>
    <w:rsid w:val="00FE1ECC"/>
    <w:rsid w:val="00FE6CFB"/>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AAE47"/>
  <w15:chartTrackingRefBased/>
  <w15:docId w15:val="{37550761-D3C0-4C94-8CED-CB03A914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C62"/>
    <w:pPr>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2ECC"/>
    <w:rPr>
      <w:color w:val="0563C1" w:themeColor="hyperlink"/>
      <w:u w:val="single"/>
    </w:rPr>
  </w:style>
  <w:style w:type="paragraph" w:styleId="Header">
    <w:name w:val="header"/>
    <w:basedOn w:val="Normal"/>
    <w:link w:val="HeaderChar"/>
    <w:uiPriority w:val="99"/>
    <w:unhideWhenUsed/>
    <w:rsid w:val="00F80FFE"/>
    <w:pPr>
      <w:tabs>
        <w:tab w:val="center" w:pos="4680"/>
        <w:tab w:val="right" w:pos="9360"/>
      </w:tabs>
    </w:pPr>
  </w:style>
  <w:style w:type="character" w:customStyle="1" w:styleId="HeaderChar">
    <w:name w:val="Header Char"/>
    <w:basedOn w:val="DefaultParagraphFont"/>
    <w:link w:val="Header"/>
    <w:uiPriority w:val="99"/>
    <w:rsid w:val="00F80FFE"/>
  </w:style>
  <w:style w:type="paragraph" w:styleId="Footer">
    <w:name w:val="footer"/>
    <w:basedOn w:val="Normal"/>
    <w:link w:val="FooterChar"/>
    <w:uiPriority w:val="99"/>
    <w:unhideWhenUsed/>
    <w:rsid w:val="00F80FFE"/>
    <w:pPr>
      <w:tabs>
        <w:tab w:val="center" w:pos="4680"/>
        <w:tab w:val="right" w:pos="9360"/>
      </w:tabs>
    </w:pPr>
  </w:style>
  <w:style w:type="character" w:customStyle="1" w:styleId="FooterChar">
    <w:name w:val="Footer Char"/>
    <w:basedOn w:val="DefaultParagraphFont"/>
    <w:link w:val="Footer"/>
    <w:uiPriority w:val="99"/>
    <w:rsid w:val="00F80FFE"/>
  </w:style>
  <w:style w:type="paragraph" w:styleId="NormalWeb">
    <w:name w:val="Normal (Web)"/>
    <w:basedOn w:val="Normal"/>
    <w:uiPriority w:val="99"/>
    <w:semiHidden/>
    <w:unhideWhenUsed/>
    <w:rsid w:val="0075691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548473">
      <w:bodyDiv w:val="1"/>
      <w:marLeft w:val="0"/>
      <w:marRight w:val="0"/>
      <w:marTop w:val="0"/>
      <w:marBottom w:val="0"/>
      <w:divBdr>
        <w:top w:val="none" w:sz="0" w:space="0" w:color="auto"/>
        <w:left w:val="none" w:sz="0" w:space="0" w:color="auto"/>
        <w:bottom w:val="none" w:sz="0" w:space="0" w:color="auto"/>
        <w:right w:val="none" w:sz="0" w:space="0" w:color="auto"/>
      </w:divBdr>
    </w:div>
    <w:div w:id="1779328571">
      <w:bodyDiv w:val="1"/>
      <w:marLeft w:val="0"/>
      <w:marRight w:val="0"/>
      <w:marTop w:val="0"/>
      <w:marBottom w:val="0"/>
      <w:divBdr>
        <w:top w:val="none" w:sz="0" w:space="0" w:color="auto"/>
        <w:left w:val="none" w:sz="0" w:space="0" w:color="auto"/>
        <w:bottom w:val="none" w:sz="0" w:space="0" w:color="auto"/>
        <w:right w:val="none" w:sz="0" w:space="0" w:color="auto"/>
      </w:divBdr>
    </w:div>
    <w:div w:id="179386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Givens</dc:creator>
  <cp:keywords/>
  <dc:description/>
  <cp:lastModifiedBy>Cristin Cooke</cp:lastModifiedBy>
  <cp:revision>7</cp:revision>
  <dcterms:created xsi:type="dcterms:W3CDTF">2021-04-08T18:51:00Z</dcterms:created>
  <dcterms:modified xsi:type="dcterms:W3CDTF">2021-04-11T19:25:00Z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-1935160348</vt:i4>
  </property>
</Properties>
</file>